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6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附件2</w:t>
      </w:r>
    </w:p>
    <w:bookmarkEnd w:id="0"/>
    <w:p w14:paraId="2CC72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</w:p>
    <w:p w14:paraId="3A9F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 w14:paraId="5744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/>
          <w:b/>
          <w:sz w:val="32"/>
          <w:szCs w:val="32"/>
        </w:rPr>
      </w:pPr>
    </w:p>
    <w:p w14:paraId="6AF2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男（女）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日加入中国共产党，现为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中共正式党员（预备党员）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052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B22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1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542E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4D7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 月   日</w:t>
      </w:r>
    </w:p>
    <w:p w14:paraId="2618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6EF589-0888-47AB-8A51-2DD02BBC18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1BB2E2-E100-4F76-BA7E-5B1F0212C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GU5NmEzZmJmOGUzMmJiNjI4NDAwODZlMTY2OTAifQ=="/>
  </w:docVars>
  <w:rsids>
    <w:rsidRoot w:val="00000000"/>
    <w:rsid w:val="1E522614"/>
    <w:rsid w:val="5237756F"/>
    <w:rsid w:val="7AD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131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2025-04-07T08:01:00Z</dcterms:created>
  <dc:creator>tang</dc:creator>
  <cp:lastModifiedBy>唐洁栩</cp:lastModifiedBy>
  <dcterms:modified xsi:type="dcterms:W3CDTF">2025-06-23T07:24:44Z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CDA521F8D32C48DC8C9B4FD5B49ADB42_12</vt:lpwstr>
  </property>
</Properties>
</file>