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17339">
      <w:pPr>
        <w:wordWrap w:val="0"/>
        <w:spacing w:line="440" w:lineRule="atLeas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澄城县202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年公开选调优秀教师报名登记表</w:t>
      </w:r>
    </w:p>
    <w:tbl>
      <w:tblPr>
        <w:tblStyle w:val="5"/>
        <w:tblW w:w="0" w:type="auto"/>
        <w:tblInd w:w="-127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7"/>
        <w:gridCol w:w="1498"/>
        <w:gridCol w:w="1455"/>
        <w:gridCol w:w="137"/>
        <w:gridCol w:w="943"/>
        <w:gridCol w:w="975"/>
        <w:gridCol w:w="992"/>
        <w:gridCol w:w="1760"/>
      </w:tblGrid>
      <w:tr w14:paraId="697B14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607" w:type="dxa"/>
            <w:vAlign w:val="center"/>
          </w:tcPr>
          <w:p w14:paraId="73FE9A6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/>
                <w:sz w:val="26"/>
              </w:rPr>
            </w:pPr>
            <w:r>
              <w:rPr>
                <w:rFonts w:ascii="黑体" w:hAnsi="黑体" w:eastAsia="黑体" w:cs="黑体"/>
                <w:color w:val="000000"/>
                <w:sz w:val="26"/>
              </w:rPr>
              <w:t>姓 名</w:t>
            </w:r>
          </w:p>
        </w:tc>
        <w:tc>
          <w:tcPr>
            <w:tcW w:w="1498" w:type="dxa"/>
            <w:vAlign w:val="center"/>
          </w:tcPr>
          <w:p w14:paraId="463F3BE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baseline"/>
              <w:rPr>
                <w:rFonts w:hint="eastAsia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sz w:val="26"/>
              </w:rPr>
              <w:t xml:space="preserve"> </w:t>
            </w:r>
          </w:p>
        </w:tc>
        <w:tc>
          <w:tcPr>
            <w:tcW w:w="1455" w:type="dxa"/>
            <w:vAlign w:val="center"/>
          </w:tcPr>
          <w:p w14:paraId="3672FFF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/>
                <w:sz w:val="26"/>
              </w:rPr>
            </w:pPr>
            <w:r>
              <w:rPr>
                <w:rFonts w:ascii="黑体" w:hAnsi="黑体" w:eastAsia="黑体" w:cs="黑体"/>
                <w:color w:val="000000"/>
                <w:sz w:val="26"/>
              </w:rPr>
              <w:t>性 别</w:t>
            </w:r>
          </w:p>
        </w:tc>
        <w:tc>
          <w:tcPr>
            <w:tcW w:w="1080" w:type="dxa"/>
            <w:gridSpan w:val="2"/>
            <w:vAlign w:val="center"/>
          </w:tcPr>
          <w:p w14:paraId="56C554D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baseline"/>
              <w:rPr>
                <w:rFonts w:hint="eastAsia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sz w:val="26"/>
              </w:rPr>
              <w:t xml:space="preserve"> </w:t>
            </w:r>
          </w:p>
        </w:tc>
        <w:tc>
          <w:tcPr>
            <w:tcW w:w="975" w:type="dxa"/>
            <w:vAlign w:val="center"/>
          </w:tcPr>
          <w:p w14:paraId="4222E7B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/>
                <w:sz w:val="26"/>
              </w:rPr>
            </w:pPr>
            <w:r>
              <w:rPr>
                <w:rFonts w:ascii="黑体" w:hAnsi="黑体" w:eastAsia="黑体" w:cs="黑体"/>
                <w:color w:val="000000"/>
                <w:sz w:val="26"/>
              </w:rPr>
              <w:t>民族</w:t>
            </w:r>
          </w:p>
        </w:tc>
        <w:tc>
          <w:tcPr>
            <w:tcW w:w="992" w:type="dxa"/>
            <w:vAlign w:val="center"/>
          </w:tcPr>
          <w:p w14:paraId="27D328C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baseline"/>
              <w:rPr>
                <w:rFonts w:hint="eastAsia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sz w:val="26"/>
              </w:rPr>
              <w:t xml:space="preserve"> </w:t>
            </w:r>
          </w:p>
        </w:tc>
        <w:tc>
          <w:tcPr>
            <w:tcW w:w="1760" w:type="dxa"/>
            <w:vMerge w:val="restart"/>
            <w:vAlign w:val="center"/>
          </w:tcPr>
          <w:p w14:paraId="67606BB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黑体" w:hAnsi="黑体" w:eastAsia="黑体" w:cs="黑体"/>
                <w:color w:val="000000"/>
                <w:sz w:val="26"/>
              </w:rPr>
            </w:pPr>
          </w:p>
          <w:p w14:paraId="082341A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黑体" w:hAnsi="黑体" w:eastAsia="黑体" w:cs="黑体"/>
                <w:color w:val="000000"/>
                <w:sz w:val="26"/>
              </w:rPr>
            </w:pPr>
          </w:p>
          <w:p w14:paraId="39F09EC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黑体" w:hAnsi="黑体" w:eastAsia="黑体" w:cs="黑体"/>
                <w:color w:val="000000"/>
                <w:sz w:val="26"/>
              </w:rPr>
            </w:pPr>
            <w:r>
              <w:rPr>
                <w:rFonts w:ascii="黑体" w:hAnsi="黑体" w:eastAsia="黑体" w:cs="黑体"/>
                <w:color w:val="000000"/>
                <w:sz w:val="26"/>
              </w:rPr>
              <w:t>贴照片处</w:t>
            </w:r>
          </w:p>
          <w:p w14:paraId="7F8EAAF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sz w:val="26"/>
              </w:rPr>
              <w:t xml:space="preserve"> </w:t>
            </w:r>
          </w:p>
          <w:p w14:paraId="63C7489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sz w:val="26"/>
              </w:rPr>
              <w:t xml:space="preserve"> </w:t>
            </w:r>
          </w:p>
          <w:p w14:paraId="33127CF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sz w:val="26"/>
              </w:rPr>
              <w:t xml:space="preserve">  </w:t>
            </w:r>
          </w:p>
        </w:tc>
      </w:tr>
      <w:tr w14:paraId="749CF2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607" w:type="dxa"/>
            <w:vAlign w:val="center"/>
          </w:tcPr>
          <w:p w14:paraId="4A4D12E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/>
                <w:sz w:val="26"/>
              </w:rPr>
            </w:pPr>
            <w:r>
              <w:rPr>
                <w:rFonts w:ascii="黑体" w:hAnsi="黑体" w:eastAsia="黑体" w:cs="黑体"/>
                <w:color w:val="000000"/>
                <w:sz w:val="26"/>
              </w:rPr>
              <w:t>出生年月</w:t>
            </w:r>
          </w:p>
        </w:tc>
        <w:tc>
          <w:tcPr>
            <w:tcW w:w="1498" w:type="dxa"/>
            <w:vAlign w:val="center"/>
          </w:tcPr>
          <w:p w14:paraId="0065044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baseline"/>
              <w:rPr>
                <w:rFonts w:hint="eastAsia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sz w:val="26"/>
              </w:rPr>
              <w:t xml:space="preserve"> </w:t>
            </w:r>
          </w:p>
        </w:tc>
        <w:tc>
          <w:tcPr>
            <w:tcW w:w="1455" w:type="dxa"/>
            <w:vAlign w:val="center"/>
          </w:tcPr>
          <w:p w14:paraId="6AEBE33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/>
                <w:sz w:val="26"/>
              </w:rPr>
            </w:pPr>
            <w:r>
              <w:rPr>
                <w:rFonts w:ascii="黑体" w:hAnsi="黑体" w:eastAsia="黑体" w:cs="黑体"/>
                <w:color w:val="000000"/>
                <w:sz w:val="26"/>
              </w:rPr>
              <w:t>政治面貌</w:t>
            </w:r>
          </w:p>
        </w:tc>
        <w:tc>
          <w:tcPr>
            <w:tcW w:w="3047" w:type="dxa"/>
            <w:gridSpan w:val="4"/>
            <w:vAlign w:val="center"/>
          </w:tcPr>
          <w:p w14:paraId="747A0AA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baseline"/>
              <w:rPr>
                <w:rFonts w:hint="eastAsia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sz w:val="26"/>
              </w:rPr>
              <w:t xml:space="preserve"> </w:t>
            </w:r>
          </w:p>
        </w:tc>
        <w:tc>
          <w:tcPr>
            <w:tcW w:w="1760" w:type="dxa"/>
            <w:vMerge w:val="continue"/>
            <w:tcBorders/>
            <w:vAlign w:val="center"/>
          </w:tcPr>
          <w:p w14:paraId="573AB1C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/>
                <w:sz w:val="26"/>
              </w:rPr>
            </w:pPr>
          </w:p>
        </w:tc>
      </w:tr>
      <w:tr w14:paraId="1A28F4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07" w:type="dxa"/>
            <w:vAlign w:val="center"/>
          </w:tcPr>
          <w:p w14:paraId="1A753CF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/>
                <w:sz w:val="26"/>
              </w:rPr>
            </w:pPr>
            <w:r>
              <w:rPr>
                <w:rFonts w:ascii="黑体" w:hAnsi="黑体" w:eastAsia="黑体" w:cs="黑体"/>
                <w:color w:val="000000"/>
                <w:sz w:val="26"/>
              </w:rPr>
              <w:t>籍 贯</w:t>
            </w:r>
          </w:p>
        </w:tc>
        <w:tc>
          <w:tcPr>
            <w:tcW w:w="1498" w:type="dxa"/>
            <w:vAlign w:val="center"/>
          </w:tcPr>
          <w:p w14:paraId="56835D2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baseline"/>
              <w:rPr>
                <w:rFonts w:hint="eastAsia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sz w:val="26"/>
              </w:rPr>
              <w:t xml:space="preserve"> </w:t>
            </w:r>
          </w:p>
        </w:tc>
        <w:tc>
          <w:tcPr>
            <w:tcW w:w="1455" w:type="dxa"/>
            <w:vAlign w:val="center"/>
          </w:tcPr>
          <w:p w14:paraId="5F4663A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/>
                <w:sz w:val="26"/>
              </w:rPr>
            </w:pPr>
            <w:r>
              <w:rPr>
                <w:rFonts w:ascii="黑体" w:hAnsi="黑体" w:eastAsia="黑体" w:cs="黑体"/>
                <w:color w:val="000000"/>
                <w:sz w:val="26"/>
              </w:rPr>
              <w:t>婚姻状况</w:t>
            </w:r>
          </w:p>
        </w:tc>
        <w:tc>
          <w:tcPr>
            <w:tcW w:w="1080" w:type="dxa"/>
            <w:gridSpan w:val="2"/>
            <w:vAlign w:val="center"/>
          </w:tcPr>
          <w:p w14:paraId="75F8900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baseline"/>
              <w:rPr>
                <w:rFonts w:hint="eastAsia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sz w:val="26"/>
              </w:rPr>
              <w:t xml:space="preserve"> </w:t>
            </w:r>
          </w:p>
        </w:tc>
        <w:tc>
          <w:tcPr>
            <w:tcW w:w="975" w:type="dxa"/>
            <w:vAlign w:val="center"/>
          </w:tcPr>
          <w:p w14:paraId="29FB7C6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/>
                <w:sz w:val="26"/>
              </w:rPr>
            </w:pPr>
            <w:r>
              <w:rPr>
                <w:rFonts w:ascii="黑体" w:hAnsi="黑体" w:eastAsia="黑体" w:cs="黑体"/>
                <w:color w:val="000000"/>
                <w:sz w:val="26"/>
              </w:rPr>
              <w:t>职称</w:t>
            </w:r>
          </w:p>
        </w:tc>
        <w:tc>
          <w:tcPr>
            <w:tcW w:w="992" w:type="dxa"/>
            <w:vAlign w:val="center"/>
          </w:tcPr>
          <w:p w14:paraId="1EFB1A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baseline"/>
              <w:rPr>
                <w:rFonts w:hint="eastAsia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sz w:val="26"/>
              </w:rPr>
              <w:t xml:space="preserve"> </w:t>
            </w:r>
          </w:p>
        </w:tc>
        <w:tc>
          <w:tcPr>
            <w:tcW w:w="1760" w:type="dxa"/>
            <w:vMerge w:val="continue"/>
            <w:tcBorders/>
            <w:vAlign w:val="center"/>
          </w:tcPr>
          <w:p w14:paraId="357FB40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/>
                <w:sz w:val="26"/>
              </w:rPr>
            </w:pPr>
          </w:p>
        </w:tc>
      </w:tr>
      <w:tr w14:paraId="450706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07" w:type="dxa"/>
            <w:vAlign w:val="center"/>
          </w:tcPr>
          <w:p w14:paraId="7418445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/>
                <w:sz w:val="26"/>
              </w:rPr>
            </w:pPr>
            <w:r>
              <w:rPr>
                <w:rFonts w:ascii="黑体" w:hAnsi="黑体" w:eastAsia="黑体" w:cs="黑体"/>
                <w:color w:val="000000"/>
                <w:sz w:val="26"/>
              </w:rPr>
              <w:t>身份证号码</w:t>
            </w:r>
          </w:p>
        </w:tc>
        <w:tc>
          <w:tcPr>
            <w:tcW w:w="2953" w:type="dxa"/>
            <w:gridSpan w:val="2"/>
            <w:vAlign w:val="center"/>
          </w:tcPr>
          <w:p w14:paraId="2259EE1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baseline"/>
              <w:rPr>
                <w:rFonts w:hint="eastAsia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sz w:val="26"/>
              </w:rPr>
              <w:t xml:space="preserve"> </w:t>
            </w:r>
          </w:p>
        </w:tc>
        <w:tc>
          <w:tcPr>
            <w:tcW w:w="2055" w:type="dxa"/>
            <w:gridSpan w:val="3"/>
            <w:vAlign w:val="center"/>
          </w:tcPr>
          <w:p w14:paraId="6E8AAA5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/>
                <w:sz w:val="26"/>
              </w:rPr>
            </w:pPr>
            <w:r>
              <w:rPr>
                <w:rFonts w:ascii="黑体" w:hAnsi="黑体" w:eastAsia="黑体" w:cs="黑体"/>
                <w:color w:val="000000"/>
                <w:sz w:val="26"/>
              </w:rPr>
              <w:t>是否公费师范生</w:t>
            </w:r>
          </w:p>
        </w:tc>
        <w:tc>
          <w:tcPr>
            <w:tcW w:w="992" w:type="dxa"/>
            <w:vAlign w:val="center"/>
          </w:tcPr>
          <w:p w14:paraId="65B682D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baseline"/>
              <w:rPr>
                <w:rFonts w:hint="eastAsia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sz w:val="26"/>
              </w:rPr>
              <w:t xml:space="preserve"> </w:t>
            </w:r>
          </w:p>
        </w:tc>
        <w:tc>
          <w:tcPr>
            <w:tcW w:w="1760" w:type="dxa"/>
            <w:vMerge w:val="continue"/>
            <w:tcBorders/>
            <w:vAlign w:val="center"/>
          </w:tcPr>
          <w:p w14:paraId="6232426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/>
                <w:sz w:val="26"/>
              </w:rPr>
            </w:pPr>
          </w:p>
        </w:tc>
      </w:tr>
      <w:tr w14:paraId="0FF42C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607" w:type="dxa"/>
            <w:vAlign w:val="center"/>
          </w:tcPr>
          <w:p w14:paraId="332DE41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/>
                <w:sz w:val="26"/>
              </w:rPr>
            </w:pPr>
            <w:r>
              <w:rPr>
                <w:rFonts w:ascii="黑体" w:hAnsi="黑体" w:eastAsia="黑体" w:cs="黑体"/>
                <w:color w:val="000000"/>
                <w:sz w:val="26"/>
              </w:rPr>
              <w:t>家庭地址</w:t>
            </w:r>
          </w:p>
        </w:tc>
        <w:tc>
          <w:tcPr>
            <w:tcW w:w="6000" w:type="dxa"/>
            <w:gridSpan w:val="6"/>
            <w:vAlign w:val="center"/>
          </w:tcPr>
          <w:p w14:paraId="03F4AE3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baseline"/>
              <w:rPr>
                <w:rFonts w:hint="eastAsia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sz w:val="26"/>
              </w:rPr>
              <w:t xml:space="preserve"> </w:t>
            </w:r>
          </w:p>
        </w:tc>
        <w:tc>
          <w:tcPr>
            <w:tcW w:w="1760" w:type="dxa"/>
            <w:vMerge w:val="continue"/>
            <w:tcBorders/>
            <w:vAlign w:val="center"/>
          </w:tcPr>
          <w:p w14:paraId="28B43D8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/>
                <w:sz w:val="26"/>
              </w:rPr>
            </w:pPr>
          </w:p>
        </w:tc>
      </w:tr>
      <w:tr w14:paraId="0DE005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560" w:type="dxa"/>
            <w:gridSpan w:val="3"/>
            <w:vAlign w:val="center"/>
          </w:tcPr>
          <w:p w14:paraId="43FBEB8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sz w:val="26"/>
              </w:rPr>
            </w:pPr>
            <w:r>
              <w:rPr>
                <w:rFonts w:ascii="黑体" w:hAnsi="黑体" w:eastAsia="黑体" w:cs="黑体"/>
                <w:color w:val="000000"/>
                <w:sz w:val="26"/>
              </w:rPr>
              <w:t>第一学历</w:t>
            </w:r>
          </w:p>
        </w:tc>
        <w:tc>
          <w:tcPr>
            <w:tcW w:w="4807" w:type="dxa"/>
            <w:gridSpan w:val="5"/>
            <w:vAlign w:val="center"/>
          </w:tcPr>
          <w:p w14:paraId="7C21866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sz w:val="26"/>
              </w:rPr>
            </w:pPr>
            <w:r>
              <w:rPr>
                <w:rFonts w:ascii="黑体" w:hAnsi="黑体" w:eastAsia="黑体" w:cs="黑体"/>
                <w:color w:val="000000"/>
                <w:sz w:val="26"/>
              </w:rPr>
              <w:t>最高学历</w:t>
            </w:r>
          </w:p>
        </w:tc>
      </w:tr>
      <w:tr w14:paraId="002A2F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07" w:type="dxa"/>
            <w:vAlign w:val="center"/>
          </w:tcPr>
          <w:p w14:paraId="2F130CE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sz w:val="26"/>
              </w:rPr>
            </w:pPr>
            <w:r>
              <w:rPr>
                <w:rFonts w:ascii="黑体" w:hAnsi="黑体" w:eastAsia="黑体" w:cs="黑体"/>
                <w:color w:val="000000"/>
                <w:sz w:val="26"/>
              </w:rPr>
              <w:t>学历</w:t>
            </w:r>
          </w:p>
        </w:tc>
        <w:tc>
          <w:tcPr>
            <w:tcW w:w="1498" w:type="dxa"/>
            <w:vAlign w:val="center"/>
          </w:tcPr>
          <w:p w14:paraId="1B7307F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sz w:val="26"/>
              </w:rPr>
            </w:pPr>
            <w:r>
              <w:rPr>
                <w:rFonts w:ascii="黑体" w:hAnsi="黑体" w:eastAsia="黑体" w:cs="黑体"/>
                <w:color w:val="000000"/>
                <w:sz w:val="26"/>
              </w:rPr>
              <w:t>毕业院校</w:t>
            </w:r>
          </w:p>
        </w:tc>
        <w:tc>
          <w:tcPr>
            <w:tcW w:w="1455" w:type="dxa"/>
            <w:vAlign w:val="center"/>
          </w:tcPr>
          <w:p w14:paraId="3912FF7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sz w:val="26"/>
              </w:rPr>
            </w:pPr>
            <w:r>
              <w:rPr>
                <w:rFonts w:ascii="黑体" w:hAnsi="黑体" w:eastAsia="黑体" w:cs="黑体"/>
                <w:color w:val="000000"/>
                <w:sz w:val="26"/>
              </w:rPr>
              <w:t>所学专业</w:t>
            </w:r>
          </w:p>
        </w:tc>
        <w:tc>
          <w:tcPr>
            <w:tcW w:w="1080" w:type="dxa"/>
            <w:gridSpan w:val="2"/>
            <w:vAlign w:val="center"/>
          </w:tcPr>
          <w:p w14:paraId="70F07BD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sz w:val="26"/>
              </w:rPr>
            </w:pPr>
            <w:r>
              <w:rPr>
                <w:rFonts w:ascii="黑体" w:hAnsi="黑体" w:eastAsia="黑体" w:cs="黑体"/>
                <w:color w:val="000000"/>
                <w:sz w:val="26"/>
              </w:rPr>
              <w:t>学历</w:t>
            </w:r>
          </w:p>
        </w:tc>
        <w:tc>
          <w:tcPr>
            <w:tcW w:w="1967" w:type="dxa"/>
            <w:gridSpan w:val="2"/>
            <w:vAlign w:val="center"/>
          </w:tcPr>
          <w:p w14:paraId="45C03DC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sz w:val="26"/>
              </w:rPr>
            </w:pPr>
            <w:r>
              <w:rPr>
                <w:rFonts w:ascii="黑体" w:hAnsi="黑体" w:eastAsia="黑体" w:cs="黑体"/>
                <w:color w:val="000000"/>
                <w:sz w:val="26"/>
              </w:rPr>
              <w:t>毕业院校</w:t>
            </w:r>
          </w:p>
        </w:tc>
        <w:tc>
          <w:tcPr>
            <w:tcW w:w="1760" w:type="dxa"/>
            <w:vAlign w:val="center"/>
          </w:tcPr>
          <w:p w14:paraId="070F01B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sz w:val="26"/>
              </w:rPr>
            </w:pPr>
            <w:r>
              <w:rPr>
                <w:rFonts w:ascii="黑体" w:hAnsi="黑体" w:eastAsia="黑体" w:cs="黑体"/>
                <w:color w:val="000000"/>
                <w:sz w:val="26"/>
              </w:rPr>
              <w:t>所学专业</w:t>
            </w:r>
          </w:p>
        </w:tc>
      </w:tr>
      <w:tr w14:paraId="2E5295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607" w:type="dxa"/>
            <w:vAlign w:val="center"/>
          </w:tcPr>
          <w:p w14:paraId="1A71201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sz w:val="26"/>
              </w:rPr>
              <w:t xml:space="preserve"> </w:t>
            </w:r>
          </w:p>
        </w:tc>
        <w:tc>
          <w:tcPr>
            <w:tcW w:w="1498" w:type="dxa"/>
            <w:vAlign w:val="center"/>
          </w:tcPr>
          <w:p w14:paraId="6F42854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sz w:val="26"/>
              </w:rPr>
              <w:t xml:space="preserve"> </w:t>
            </w:r>
          </w:p>
        </w:tc>
        <w:tc>
          <w:tcPr>
            <w:tcW w:w="1455" w:type="dxa"/>
            <w:vAlign w:val="center"/>
          </w:tcPr>
          <w:p w14:paraId="53AB34A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sz w:val="26"/>
              </w:rPr>
              <w:t xml:space="preserve"> </w:t>
            </w:r>
          </w:p>
        </w:tc>
        <w:tc>
          <w:tcPr>
            <w:tcW w:w="1080" w:type="dxa"/>
            <w:gridSpan w:val="2"/>
            <w:vAlign w:val="center"/>
          </w:tcPr>
          <w:p w14:paraId="23B3A34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sz w:val="26"/>
              </w:rPr>
              <w:t xml:space="preserve"> </w:t>
            </w:r>
          </w:p>
        </w:tc>
        <w:tc>
          <w:tcPr>
            <w:tcW w:w="1967" w:type="dxa"/>
            <w:gridSpan w:val="2"/>
            <w:vAlign w:val="center"/>
          </w:tcPr>
          <w:p w14:paraId="471B6F7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sz w:val="26"/>
              </w:rPr>
              <w:t xml:space="preserve"> </w:t>
            </w:r>
          </w:p>
        </w:tc>
        <w:tc>
          <w:tcPr>
            <w:tcW w:w="1760" w:type="dxa"/>
            <w:vAlign w:val="center"/>
          </w:tcPr>
          <w:p w14:paraId="5895B96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baseline"/>
              <w:rPr>
                <w:rFonts w:hint="eastAsia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sz w:val="26"/>
              </w:rPr>
              <w:t xml:space="preserve"> </w:t>
            </w:r>
          </w:p>
        </w:tc>
      </w:tr>
      <w:tr w14:paraId="6D100E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607" w:type="dxa"/>
            <w:vAlign w:val="center"/>
          </w:tcPr>
          <w:p w14:paraId="569BC34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aseline"/>
              <w:rPr>
                <w:rFonts w:hint="eastAsia"/>
                <w:sz w:val="26"/>
              </w:rPr>
            </w:pPr>
            <w:r>
              <w:rPr>
                <w:rFonts w:ascii="黑体" w:hAnsi="黑体" w:eastAsia="黑体" w:cs="黑体"/>
                <w:color w:val="000000"/>
                <w:sz w:val="26"/>
              </w:rPr>
              <w:t>何时获取何种教师资格</w:t>
            </w:r>
          </w:p>
        </w:tc>
        <w:tc>
          <w:tcPr>
            <w:tcW w:w="2953" w:type="dxa"/>
            <w:gridSpan w:val="2"/>
            <w:vAlign w:val="center"/>
          </w:tcPr>
          <w:p w14:paraId="7E0286E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baseline"/>
              <w:rPr>
                <w:rFonts w:hint="eastAsia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sz w:val="26"/>
              </w:rPr>
              <w:t xml:space="preserve"> </w:t>
            </w:r>
          </w:p>
        </w:tc>
        <w:tc>
          <w:tcPr>
            <w:tcW w:w="2055" w:type="dxa"/>
            <w:gridSpan w:val="3"/>
            <w:vAlign w:val="center"/>
          </w:tcPr>
          <w:p w14:paraId="64C4F67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aseline"/>
              <w:rPr>
                <w:rFonts w:hint="eastAsia"/>
                <w:sz w:val="26"/>
              </w:rPr>
            </w:pPr>
            <w:r>
              <w:rPr>
                <w:rFonts w:ascii="黑体" w:hAnsi="黑体" w:eastAsia="黑体" w:cs="黑体"/>
                <w:color w:val="000000"/>
                <w:sz w:val="26"/>
              </w:rPr>
              <w:t>联系电话</w:t>
            </w:r>
          </w:p>
        </w:tc>
        <w:tc>
          <w:tcPr>
            <w:tcW w:w="2752" w:type="dxa"/>
            <w:gridSpan w:val="2"/>
            <w:vAlign w:val="center"/>
          </w:tcPr>
          <w:p w14:paraId="4A59B57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baseline"/>
              <w:rPr>
                <w:rFonts w:hint="eastAsia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sz w:val="26"/>
              </w:rPr>
              <w:t xml:space="preserve"> </w:t>
            </w:r>
          </w:p>
        </w:tc>
      </w:tr>
      <w:tr w14:paraId="3310F7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607" w:type="dxa"/>
            <w:vAlign w:val="center"/>
          </w:tcPr>
          <w:p w14:paraId="16C6474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aseline"/>
              <w:rPr>
                <w:rFonts w:ascii="黑体" w:hAnsi="黑体" w:eastAsia="黑体" w:cs="黑体"/>
                <w:color w:val="000000"/>
                <w:sz w:val="26"/>
              </w:rPr>
            </w:pPr>
            <w:r>
              <w:rPr>
                <w:rFonts w:ascii="黑体" w:hAnsi="黑体" w:eastAsia="黑体" w:cs="黑体"/>
                <w:color w:val="000000"/>
                <w:sz w:val="26"/>
              </w:rPr>
              <w:t>进入单位</w:t>
            </w:r>
          </w:p>
          <w:p w14:paraId="35EB0C7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aseline"/>
              <w:rPr>
                <w:rFonts w:hint="eastAsia"/>
                <w:sz w:val="26"/>
              </w:rPr>
            </w:pPr>
            <w:r>
              <w:rPr>
                <w:rFonts w:ascii="黑体" w:hAnsi="黑体" w:eastAsia="黑体" w:cs="黑体"/>
                <w:color w:val="000000"/>
                <w:sz w:val="26"/>
              </w:rPr>
              <w:t>方式</w:t>
            </w:r>
          </w:p>
        </w:tc>
        <w:tc>
          <w:tcPr>
            <w:tcW w:w="1498" w:type="dxa"/>
            <w:vAlign w:val="center"/>
          </w:tcPr>
          <w:p w14:paraId="289D51C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baseline"/>
              <w:rPr>
                <w:rFonts w:hint="eastAsia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sz w:val="26"/>
              </w:rPr>
              <w:t xml:space="preserve"> </w:t>
            </w:r>
          </w:p>
        </w:tc>
        <w:tc>
          <w:tcPr>
            <w:tcW w:w="3510" w:type="dxa"/>
            <w:gridSpan w:val="4"/>
            <w:vAlign w:val="center"/>
          </w:tcPr>
          <w:p w14:paraId="4A8BE25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aseline"/>
              <w:rPr>
                <w:rFonts w:hint="eastAsia"/>
                <w:sz w:val="26"/>
              </w:rPr>
            </w:pPr>
            <w:r>
              <w:rPr>
                <w:rFonts w:ascii="黑体" w:hAnsi="黑体" w:eastAsia="黑体" w:cs="黑体"/>
                <w:color w:val="000000"/>
                <w:sz w:val="26"/>
              </w:rPr>
              <w:t>现任学段学科</w:t>
            </w:r>
          </w:p>
        </w:tc>
        <w:tc>
          <w:tcPr>
            <w:tcW w:w="2752" w:type="dxa"/>
            <w:gridSpan w:val="2"/>
            <w:vAlign w:val="center"/>
          </w:tcPr>
          <w:p w14:paraId="6B3F1B5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baseline"/>
              <w:rPr>
                <w:rFonts w:hint="eastAsia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sz w:val="26"/>
              </w:rPr>
              <w:t xml:space="preserve"> </w:t>
            </w:r>
          </w:p>
        </w:tc>
      </w:tr>
      <w:tr w14:paraId="6541DD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607" w:type="dxa"/>
            <w:vAlign w:val="center"/>
          </w:tcPr>
          <w:p w14:paraId="002065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aseline"/>
              <w:rPr>
                <w:rFonts w:hint="eastAsia"/>
                <w:sz w:val="26"/>
              </w:rPr>
            </w:pPr>
            <w:r>
              <w:rPr>
                <w:rFonts w:ascii="黑体" w:hAnsi="黑体" w:eastAsia="黑体" w:cs="黑体"/>
                <w:color w:val="000000"/>
                <w:sz w:val="26"/>
              </w:rPr>
              <w:t>申报学段</w:t>
            </w:r>
          </w:p>
        </w:tc>
        <w:tc>
          <w:tcPr>
            <w:tcW w:w="1498" w:type="dxa"/>
            <w:vAlign w:val="center"/>
          </w:tcPr>
          <w:p w14:paraId="1583E4D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baseline"/>
              <w:rPr>
                <w:rFonts w:hint="eastAsia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sz w:val="26"/>
              </w:rPr>
              <w:t xml:space="preserve"> </w:t>
            </w:r>
          </w:p>
        </w:tc>
        <w:tc>
          <w:tcPr>
            <w:tcW w:w="1455" w:type="dxa"/>
            <w:vAlign w:val="center"/>
          </w:tcPr>
          <w:p w14:paraId="4C80A87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aseline"/>
              <w:rPr>
                <w:rFonts w:hint="eastAsia"/>
                <w:sz w:val="26"/>
              </w:rPr>
            </w:pPr>
            <w:r>
              <w:rPr>
                <w:rFonts w:ascii="黑体" w:hAnsi="黑体" w:eastAsia="黑体" w:cs="黑体"/>
                <w:color w:val="000000"/>
                <w:sz w:val="26"/>
              </w:rPr>
              <w:t>申报学科</w:t>
            </w:r>
          </w:p>
        </w:tc>
        <w:tc>
          <w:tcPr>
            <w:tcW w:w="2055" w:type="dxa"/>
            <w:gridSpan w:val="3"/>
            <w:vAlign w:val="center"/>
          </w:tcPr>
          <w:p w14:paraId="257C91F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baseline"/>
              <w:rPr>
                <w:rFonts w:hint="eastAsia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sz w:val="2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1C152E1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aseline"/>
              <w:rPr>
                <w:rFonts w:ascii="黑体" w:hAnsi="黑体" w:eastAsia="黑体" w:cs="黑体"/>
                <w:color w:val="000000"/>
                <w:sz w:val="26"/>
              </w:rPr>
            </w:pPr>
            <w:r>
              <w:rPr>
                <w:rFonts w:ascii="黑体" w:hAnsi="黑体" w:eastAsia="黑体" w:cs="黑体"/>
                <w:color w:val="000000"/>
                <w:sz w:val="26"/>
              </w:rPr>
              <w:t>健康</w:t>
            </w:r>
          </w:p>
          <w:p w14:paraId="548BA59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aseline"/>
              <w:rPr>
                <w:rFonts w:hint="eastAsia"/>
                <w:sz w:val="26"/>
              </w:rPr>
            </w:pPr>
            <w:r>
              <w:rPr>
                <w:rFonts w:ascii="黑体" w:hAnsi="黑体" w:eastAsia="黑体" w:cs="黑体"/>
                <w:color w:val="000000"/>
                <w:sz w:val="26"/>
              </w:rPr>
              <w:t>状况</w:t>
            </w:r>
          </w:p>
        </w:tc>
        <w:tc>
          <w:tcPr>
            <w:tcW w:w="1760" w:type="dxa"/>
            <w:vAlign w:val="center"/>
          </w:tcPr>
          <w:p w14:paraId="10A2345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baseline"/>
              <w:rPr>
                <w:rFonts w:hint="eastAsia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sz w:val="26"/>
              </w:rPr>
              <w:t xml:space="preserve"> </w:t>
            </w:r>
          </w:p>
        </w:tc>
      </w:tr>
      <w:tr w14:paraId="65519A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607" w:type="dxa"/>
          </w:tcPr>
          <w:p w14:paraId="0EE23FF6">
            <w:pPr>
              <w:wordWrap w:val="0"/>
              <w:spacing w:line="340" w:lineRule="atLeast"/>
              <w:ind w:left="340" w:right="160" w:hanging="160"/>
              <w:textAlignment w:val="baseline"/>
              <w:rPr>
                <w:rFonts w:ascii="黑体" w:hAnsi="黑体" w:eastAsia="黑体" w:cs="黑体"/>
                <w:color w:val="000000"/>
                <w:sz w:val="26"/>
              </w:rPr>
            </w:pPr>
          </w:p>
          <w:p w14:paraId="1B2B1B89">
            <w:pPr>
              <w:wordWrap w:val="0"/>
              <w:spacing w:line="340" w:lineRule="atLeast"/>
              <w:ind w:left="340" w:right="160" w:hanging="160"/>
              <w:textAlignment w:val="baseline"/>
              <w:rPr>
                <w:rFonts w:hint="eastAsia"/>
                <w:sz w:val="26"/>
              </w:rPr>
            </w:pPr>
            <w:r>
              <w:rPr>
                <w:rFonts w:ascii="黑体" w:hAnsi="黑体" w:eastAsia="黑体" w:cs="黑体"/>
                <w:color w:val="000000"/>
                <w:sz w:val="26"/>
              </w:rPr>
              <w:t>学习经历(从高中</w:t>
            </w:r>
          </w:p>
          <w:p w14:paraId="574ECA6F">
            <w:pPr>
              <w:wordWrap w:val="0"/>
              <w:spacing w:line="340" w:lineRule="atLeast"/>
              <w:ind w:left="300"/>
              <w:textAlignment w:val="baseline"/>
              <w:rPr>
                <w:rFonts w:hint="eastAsia"/>
                <w:sz w:val="26"/>
              </w:rPr>
            </w:pPr>
            <w:r>
              <w:rPr>
                <w:rFonts w:ascii="黑体" w:hAnsi="黑体" w:eastAsia="黑体" w:cs="黑体"/>
                <w:color w:val="000000"/>
                <w:sz w:val="26"/>
              </w:rPr>
              <w:t>开始填起)</w:t>
            </w:r>
          </w:p>
        </w:tc>
        <w:tc>
          <w:tcPr>
            <w:tcW w:w="7760" w:type="dxa"/>
            <w:gridSpan w:val="7"/>
            <w:vAlign w:val="center"/>
          </w:tcPr>
          <w:p w14:paraId="618EB991">
            <w:pPr>
              <w:wordWrap w:val="0"/>
              <w:spacing w:line="340" w:lineRule="exact"/>
              <w:textAlignment w:val="baseline"/>
              <w:rPr>
                <w:rFonts w:ascii="宋体" w:hAnsi="宋体" w:eastAsia="宋体" w:cs="宋体"/>
                <w:color w:val="000000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sz w:val="26"/>
              </w:rPr>
              <w:t xml:space="preserve"> </w:t>
            </w:r>
          </w:p>
          <w:p w14:paraId="7E7853E9">
            <w:pPr>
              <w:wordWrap w:val="0"/>
              <w:spacing w:line="340" w:lineRule="exact"/>
              <w:textAlignment w:val="baseline"/>
              <w:rPr>
                <w:rFonts w:ascii="宋体" w:hAnsi="宋体" w:eastAsia="宋体" w:cs="宋体"/>
                <w:color w:val="000000"/>
                <w:sz w:val="26"/>
              </w:rPr>
            </w:pPr>
          </w:p>
          <w:p w14:paraId="56422FE0">
            <w:pPr>
              <w:wordWrap w:val="0"/>
              <w:spacing w:line="340" w:lineRule="exact"/>
              <w:textAlignment w:val="baseline"/>
              <w:rPr>
                <w:rFonts w:ascii="宋体" w:hAnsi="宋体" w:eastAsia="宋体" w:cs="宋体"/>
                <w:color w:val="000000"/>
                <w:sz w:val="26"/>
              </w:rPr>
            </w:pPr>
          </w:p>
          <w:p w14:paraId="1F7593C1">
            <w:pPr>
              <w:wordWrap w:val="0"/>
              <w:spacing w:line="340" w:lineRule="exact"/>
              <w:textAlignment w:val="baseline"/>
              <w:rPr>
                <w:rFonts w:ascii="宋体" w:hAnsi="宋体" w:eastAsia="宋体" w:cs="宋体"/>
                <w:color w:val="000000"/>
                <w:sz w:val="26"/>
              </w:rPr>
            </w:pPr>
          </w:p>
          <w:p w14:paraId="1FB5B0A3">
            <w:pPr>
              <w:wordWrap w:val="0"/>
              <w:spacing w:line="340" w:lineRule="exact"/>
              <w:textAlignment w:val="baseline"/>
              <w:rPr>
                <w:rFonts w:hint="eastAsia" w:ascii="宋体" w:hAnsi="宋体" w:eastAsia="宋体" w:cs="宋体"/>
                <w:color w:val="000000"/>
                <w:sz w:val="26"/>
              </w:rPr>
            </w:pPr>
          </w:p>
        </w:tc>
      </w:tr>
      <w:tr w14:paraId="4B4448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1607" w:type="dxa"/>
            <w:vAlign w:val="center"/>
          </w:tcPr>
          <w:p w14:paraId="51A6B407">
            <w:pPr>
              <w:wordWrap w:val="0"/>
              <w:spacing w:line="340" w:lineRule="atLeast"/>
              <w:jc w:val="center"/>
              <w:textAlignment w:val="baseline"/>
              <w:rPr>
                <w:rFonts w:hint="eastAsia"/>
                <w:sz w:val="26"/>
              </w:rPr>
            </w:pPr>
            <w:r>
              <w:rPr>
                <w:rFonts w:ascii="黑体" w:hAnsi="黑体" w:eastAsia="黑体" w:cs="黑体"/>
                <w:color w:val="000000"/>
                <w:sz w:val="26"/>
              </w:rPr>
              <w:t>工作经历</w:t>
            </w:r>
          </w:p>
        </w:tc>
        <w:tc>
          <w:tcPr>
            <w:tcW w:w="7760" w:type="dxa"/>
            <w:gridSpan w:val="7"/>
            <w:vAlign w:val="center"/>
          </w:tcPr>
          <w:p w14:paraId="70CE0AD1">
            <w:pPr>
              <w:wordWrap w:val="0"/>
              <w:spacing w:line="340" w:lineRule="exact"/>
              <w:textAlignment w:val="baseline"/>
              <w:rPr>
                <w:rFonts w:ascii="宋体" w:hAnsi="宋体" w:eastAsia="宋体" w:cs="宋体"/>
                <w:color w:val="000000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sz w:val="26"/>
              </w:rPr>
              <w:t xml:space="preserve"> </w:t>
            </w:r>
          </w:p>
          <w:p w14:paraId="0E059945">
            <w:pPr>
              <w:wordWrap w:val="0"/>
              <w:spacing w:line="340" w:lineRule="exact"/>
              <w:textAlignment w:val="baseline"/>
              <w:rPr>
                <w:rFonts w:ascii="宋体" w:hAnsi="宋体" w:eastAsia="宋体" w:cs="宋体"/>
                <w:color w:val="000000"/>
                <w:sz w:val="26"/>
              </w:rPr>
            </w:pPr>
          </w:p>
          <w:p w14:paraId="5B3AE109">
            <w:pPr>
              <w:wordWrap w:val="0"/>
              <w:spacing w:line="340" w:lineRule="exact"/>
              <w:textAlignment w:val="baseline"/>
              <w:rPr>
                <w:rFonts w:ascii="宋体" w:hAnsi="宋体" w:eastAsia="宋体" w:cs="宋体"/>
                <w:color w:val="000000"/>
                <w:sz w:val="26"/>
              </w:rPr>
            </w:pPr>
          </w:p>
          <w:p w14:paraId="763AB962">
            <w:pPr>
              <w:wordWrap w:val="0"/>
              <w:spacing w:line="340" w:lineRule="exact"/>
              <w:textAlignment w:val="baseline"/>
              <w:rPr>
                <w:rFonts w:hint="eastAsia" w:ascii="宋体" w:hAnsi="宋体" w:eastAsia="宋体" w:cs="宋体"/>
                <w:color w:val="000000"/>
                <w:sz w:val="26"/>
              </w:rPr>
            </w:pPr>
          </w:p>
        </w:tc>
      </w:tr>
      <w:tr w14:paraId="76B797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607" w:type="dxa"/>
            <w:vAlign w:val="center"/>
          </w:tcPr>
          <w:p w14:paraId="62486EF9">
            <w:pPr>
              <w:wordWrap w:val="0"/>
              <w:spacing w:line="340" w:lineRule="atLeast"/>
              <w:jc w:val="center"/>
              <w:textAlignment w:val="baseline"/>
              <w:rPr>
                <w:rFonts w:ascii="黑体" w:hAnsi="黑体" w:eastAsia="黑体" w:cs="黑体"/>
                <w:color w:val="000000"/>
                <w:sz w:val="26"/>
              </w:rPr>
            </w:pPr>
            <w:r>
              <w:rPr>
                <w:rFonts w:ascii="黑体" w:hAnsi="黑体" w:eastAsia="黑体" w:cs="黑体"/>
                <w:color w:val="000000"/>
                <w:sz w:val="26"/>
              </w:rPr>
              <w:t>获奖情况</w:t>
            </w:r>
          </w:p>
          <w:p w14:paraId="13102942">
            <w:pPr>
              <w:wordWrap w:val="0"/>
              <w:spacing w:line="340" w:lineRule="atLeast"/>
              <w:jc w:val="center"/>
              <w:textAlignment w:val="baseline"/>
              <w:rPr>
                <w:rFonts w:hint="eastAsia"/>
                <w:sz w:val="26"/>
              </w:rPr>
            </w:pPr>
            <w:r>
              <w:rPr>
                <w:rFonts w:ascii="黑体" w:hAnsi="黑体" w:eastAsia="黑体" w:cs="黑体"/>
                <w:color w:val="000000"/>
                <w:sz w:val="26"/>
              </w:rPr>
              <w:t>(包含科研)</w:t>
            </w:r>
          </w:p>
        </w:tc>
        <w:tc>
          <w:tcPr>
            <w:tcW w:w="7760" w:type="dxa"/>
            <w:gridSpan w:val="7"/>
            <w:vAlign w:val="center"/>
          </w:tcPr>
          <w:p w14:paraId="205C41A7">
            <w:pPr>
              <w:wordWrap w:val="0"/>
              <w:spacing w:line="340" w:lineRule="exact"/>
              <w:textAlignment w:val="baseline"/>
              <w:rPr>
                <w:rFonts w:hint="eastAsia"/>
                <w:sz w:val="26"/>
              </w:rPr>
            </w:pPr>
            <w:r>
              <w:rPr>
                <w:rFonts w:ascii="宋体" w:hAnsi="宋体" w:eastAsia="宋体" w:cs="宋体"/>
                <w:color w:val="000000"/>
                <w:sz w:val="26"/>
              </w:rPr>
              <w:t xml:space="preserve"> </w:t>
            </w:r>
          </w:p>
        </w:tc>
      </w:tr>
      <w:tr w14:paraId="44BDA9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1607" w:type="dxa"/>
            <w:vAlign w:val="center"/>
          </w:tcPr>
          <w:p w14:paraId="6B939DBA">
            <w:pPr>
              <w:wordWrap w:val="0"/>
              <w:spacing w:line="340" w:lineRule="atLeast"/>
              <w:jc w:val="center"/>
              <w:textAlignment w:val="baseline"/>
              <w:rPr>
                <w:rFonts w:hint="eastAsia"/>
                <w:sz w:val="26"/>
              </w:rPr>
            </w:pPr>
            <w:r>
              <w:rPr>
                <w:rFonts w:ascii="黑体" w:hAnsi="黑体" w:eastAsia="黑体" w:cs="黑体"/>
                <w:color w:val="000000"/>
                <w:sz w:val="26"/>
              </w:rPr>
              <w:t>承诺书</w:t>
            </w:r>
          </w:p>
        </w:tc>
        <w:tc>
          <w:tcPr>
            <w:tcW w:w="7760" w:type="dxa"/>
            <w:gridSpan w:val="7"/>
            <w:tcBorders>
              <w:bottom w:val="single" w:color="auto" w:sz="4" w:space="0"/>
            </w:tcBorders>
          </w:tcPr>
          <w:p w14:paraId="2E1656F1">
            <w:pPr>
              <w:wordWrap w:val="0"/>
              <w:spacing w:after="160" w:line="340" w:lineRule="atLeast"/>
              <w:ind w:left="80" w:right="100" w:firstLine="400"/>
              <w:textAlignment w:val="baseline"/>
              <w:rPr>
                <w:rFonts w:hint="eastAsia"/>
                <w:sz w:val="26"/>
              </w:rPr>
            </w:pPr>
            <w:r>
              <w:rPr>
                <w:rFonts w:ascii="黑体" w:hAnsi="黑体" w:eastAsia="黑体" w:cs="黑体"/>
                <w:color w:val="000000"/>
                <w:sz w:val="26"/>
              </w:rPr>
              <w:t>本人自愿参加澄城县公开选调，承诺以上信息真实，如有不符，愿承担一切由此产生的后果。应聘录取后5年内不提出调动、借调申请，同时，在规定时段内，如不能将个人人事档案、编制及工资关系转接到澄城县的，本人自愿放弃本次选调。</w:t>
            </w:r>
          </w:p>
          <w:p w14:paraId="73FD8932">
            <w:pPr>
              <w:wordWrap w:val="0"/>
              <w:spacing w:before="160" w:line="340" w:lineRule="atLeast"/>
              <w:jc w:val="center"/>
              <w:textAlignment w:val="baseline"/>
              <w:rPr>
                <w:rFonts w:hint="eastAsia"/>
                <w:sz w:val="26"/>
              </w:rPr>
            </w:pPr>
            <w:r>
              <w:rPr>
                <w:rFonts w:ascii="黑体" w:hAnsi="黑体" w:eastAsia="黑体" w:cs="黑体"/>
                <w:color w:val="000000"/>
                <w:sz w:val="26"/>
              </w:rPr>
              <w:t>本人签字：</w:t>
            </w:r>
          </w:p>
        </w:tc>
      </w:tr>
      <w:tr w14:paraId="203DFD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</w:trPr>
        <w:tc>
          <w:tcPr>
            <w:tcW w:w="4697" w:type="dxa"/>
            <w:gridSpan w:val="4"/>
            <w:tcBorders>
              <w:right w:val="single" w:color="auto" w:sz="4" w:space="0"/>
            </w:tcBorders>
            <w:vAlign w:val="center"/>
          </w:tcPr>
          <w:p w14:paraId="6678278F">
            <w:pPr>
              <w:wordWrap w:val="0"/>
              <w:spacing w:line="340" w:lineRule="atLeast"/>
              <w:ind w:left="180"/>
              <w:textAlignment w:val="baseline"/>
              <w:rPr>
                <w:rFonts w:hint="eastAsia"/>
                <w:sz w:val="26"/>
              </w:rPr>
            </w:pPr>
            <w:r>
              <w:rPr>
                <w:rFonts w:ascii="黑体" w:hAnsi="黑体" w:eastAsia="黑体" w:cs="黑体"/>
                <w:color w:val="000000"/>
                <w:sz w:val="26"/>
              </w:rPr>
              <w:t>所在县教体局意见</w:t>
            </w:r>
          </w:p>
          <w:p w14:paraId="4447F9FD">
            <w:pPr>
              <w:wordWrap w:val="0"/>
              <w:spacing w:before="140" w:line="340" w:lineRule="atLeast"/>
              <w:jc w:val="center"/>
              <w:textAlignment w:val="baseline"/>
              <w:rPr>
                <w:rFonts w:hint="eastAsia"/>
                <w:sz w:val="26"/>
              </w:rPr>
            </w:pPr>
            <w:r>
              <w:rPr>
                <w:rFonts w:hint="eastAsia" w:ascii="黑体" w:hAnsi="黑体" w:eastAsia="黑体" w:cs="黑体"/>
                <w:color w:val="000000"/>
                <w:sz w:val="26"/>
                <w:lang w:val="en-US" w:eastAsia="zh-CN"/>
              </w:rPr>
              <w:t xml:space="preserve">                 </w:t>
            </w:r>
            <w:r>
              <w:rPr>
                <w:rFonts w:ascii="黑体" w:hAnsi="黑体" w:eastAsia="黑体" w:cs="黑体"/>
                <w:color w:val="000000"/>
                <w:sz w:val="26"/>
              </w:rPr>
              <w:t>领导签字：</w:t>
            </w:r>
          </w:p>
          <w:p w14:paraId="758ED74B">
            <w:pPr>
              <w:wordWrap w:val="0"/>
              <w:spacing w:line="340" w:lineRule="atLeast"/>
              <w:ind w:firstLine="1300" w:firstLineChars="500"/>
              <w:textAlignment w:val="baseline"/>
              <w:rPr>
                <w:rFonts w:hint="eastAsia"/>
                <w:sz w:val="26"/>
              </w:rPr>
            </w:pPr>
            <w:r>
              <w:rPr>
                <w:rFonts w:ascii="黑体" w:hAnsi="黑体" w:eastAsia="黑体" w:cs="黑体"/>
                <w:color w:val="000000"/>
                <w:sz w:val="26"/>
              </w:rPr>
              <w:t>(盖章)</w:t>
            </w:r>
          </w:p>
        </w:tc>
        <w:tc>
          <w:tcPr>
            <w:tcW w:w="4670" w:type="dxa"/>
            <w:gridSpan w:val="4"/>
            <w:tcBorders>
              <w:left w:val="single" w:color="auto" w:sz="4" w:space="0"/>
            </w:tcBorders>
            <w:vAlign w:val="center"/>
          </w:tcPr>
          <w:p w14:paraId="51707105">
            <w:pPr>
              <w:wordWrap w:val="0"/>
              <w:spacing w:line="340" w:lineRule="atLeast"/>
              <w:ind w:left="180"/>
              <w:textAlignment w:val="baseline"/>
              <w:rPr>
                <w:rFonts w:ascii="黑体" w:hAnsi="黑体" w:eastAsia="黑体" w:cs="黑体"/>
                <w:color w:val="000000"/>
                <w:sz w:val="26"/>
              </w:rPr>
            </w:pPr>
          </w:p>
          <w:p w14:paraId="52A0A046">
            <w:pPr>
              <w:wordWrap w:val="0"/>
              <w:spacing w:line="340" w:lineRule="atLeast"/>
              <w:ind w:left="180"/>
              <w:textAlignment w:val="baseline"/>
              <w:rPr>
                <w:rFonts w:hint="eastAsia"/>
                <w:sz w:val="26"/>
              </w:rPr>
            </w:pPr>
            <w:bookmarkStart w:id="0" w:name="_GoBack"/>
            <w:bookmarkEnd w:id="0"/>
            <w:r>
              <w:rPr>
                <w:rFonts w:ascii="黑体" w:hAnsi="黑体" w:eastAsia="黑体" w:cs="黑体"/>
                <w:color w:val="000000"/>
                <w:sz w:val="26"/>
              </w:rPr>
              <w:t>所在县人社局意见</w:t>
            </w:r>
          </w:p>
          <w:p w14:paraId="25694C5A">
            <w:pPr>
              <w:wordWrap w:val="0"/>
              <w:spacing w:before="120" w:line="340" w:lineRule="atLeast"/>
              <w:jc w:val="center"/>
              <w:textAlignment w:val="baseline"/>
              <w:rPr>
                <w:rFonts w:hint="eastAsia"/>
                <w:sz w:val="26"/>
              </w:rPr>
            </w:pPr>
            <w:r>
              <w:rPr>
                <w:rFonts w:hint="eastAsia" w:ascii="黑体" w:hAnsi="黑体" w:eastAsia="黑体" w:cs="黑体"/>
                <w:color w:val="000000"/>
                <w:sz w:val="26"/>
                <w:lang w:val="en-US" w:eastAsia="zh-CN"/>
              </w:rPr>
              <w:t xml:space="preserve">     </w:t>
            </w:r>
            <w:r>
              <w:rPr>
                <w:rFonts w:ascii="黑体" w:hAnsi="黑体" w:eastAsia="黑体" w:cs="黑体"/>
                <w:color w:val="000000"/>
                <w:sz w:val="26"/>
              </w:rPr>
              <w:t>领导签字：</w:t>
            </w:r>
          </w:p>
          <w:p w14:paraId="409B02A1">
            <w:pPr>
              <w:wordWrap w:val="0"/>
              <w:spacing w:line="340" w:lineRule="atLeast"/>
              <w:ind w:firstLine="780" w:firstLineChars="300"/>
              <w:textAlignment w:val="baseline"/>
              <w:rPr>
                <w:rFonts w:ascii="黑体" w:hAnsi="黑体" w:eastAsia="黑体" w:cs="黑体"/>
                <w:color w:val="000000"/>
                <w:sz w:val="26"/>
              </w:rPr>
            </w:pPr>
          </w:p>
          <w:p w14:paraId="73CDAD75">
            <w:pPr>
              <w:wordWrap w:val="0"/>
              <w:spacing w:line="340" w:lineRule="atLeast"/>
              <w:ind w:firstLine="780" w:firstLineChars="300"/>
              <w:textAlignment w:val="baseline"/>
              <w:rPr>
                <w:rFonts w:hint="eastAsia" w:ascii="黑体" w:hAnsi="黑体" w:eastAsia="黑体" w:cs="黑体"/>
                <w:color w:val="000000"/>
                <w:sz w:val="26"/>
              </w:rPr>
            </w:pPr>
            <w:r>
              <w:rPr>
                <w:rFonts w:ascii="黑体" w:hAnsi="黑体" w:eastAsia="黑体" w:cs="黑体"/>
                <w:color w:val="000000"/>
                <w:sz w:val="26"/>
              </w:rPr>
              <w:t>(盖章)</w:t>
            </w:r>
          </w:p>
        </w:tc>
      </w:tr>
    </w:tbl>
    <w:p w14:paraId="2334EEEA">
      <w:pPr>
        <w:wordWrap w:val="0"/>
        <w:spacing w:line="640" w:lineRule="atLeast"/>
        <w:textAlignment w:val="baseline"/>
        <w:rPr>
          <w:rFonts w:hint="eastAsia"/>
          <w:sz w:val="47"/>
        </w:rPr>
      </w:pPr>
      <w:r>
        <w:rPr>
          <w:rFonts w:ascii="黑体" w:hAnsi="黑体" w:eastAsia="黑体" w:cs="黑体"/>
          <w:color w:val="000000"/>
          <w:sz w:val="28"/>
          <w:szCs w:val="28"/>
        </w:rPr>
        <w:t>注：此表一式两份</w:t>
      </w:r>
    </w:p>
    <w:sectPr>
      <w:pgSz w:w="11900" w:h="16820"/>
      <w:pgMar w:top="1134" w:right="1300" w:bottom="1100" w:left="1300" w:header="0" w:footer="799" w:gutter="0"/>
      <w:paperSrc/>
      <w:pgNumType w:start="1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lTrailSpace/>
    <w:useFELayout/>
    <w:compatSetting w:name="compatibilityMode" w:uri="http://schemas.microsoft.com/office/word" w:val="12"/>
  </w:compat>
  <w:rsids>
    <w:rsidRoot w:val="00CB7390"/>
    <w:rsid w:val="00196777"/>
    <w:rsid w:val="004D08D7"/>
    <w:rsid w:val="00CB7390"/>
    <w:rsid w:val="357B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310</Words>
  <Characters>313</Characters>
  <Lines>3</Lines>
  <Paragraphs>1</Paragraphs>
  <TotalTime>12</TotalTime>
  <ScaleCrop>false</ScaleCrop>
  <LinksUpToDate>false</LinksUpToDate>
  <CharactersWithSpaces>347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2025-07-25T01:44:00Z</dcterms:created>
  <dc:creator>Apache POI</dc:creator>
  <cp:lastModifiedBy>周建宏</cp:lastModifiedBy>
  <cp:lastPrinted>2020-11-28T01:55:00Z</cp:lastPrinted>
  <dcterms:modified xsi:type="dcterms:W3CDTF">2025-07-25T02:14:17Z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eyJoZGlkIjoiYTVjMTJjMzZlN2IzMzdmMjlmYWE3ZWFlNzNjMzQ2NDEiLCJ1c2VySWQiOiI1MDU5NzUxNTIifQ==</vt:lpwstr>
  </property>
  <property fmtid="{D5CDD505-2E9C-101B-9397-08002B2CF9AE}" pid="3" name="KSOProductBuildVer">
    <vt:lpwstr>2052-12.1.0.22215</vt:lpwstr>
  </property>
  <property fmtid="{D5CDD505-2E9C-101B-9397-08002B2CF9AE}" pid="4" name="ICV">
    <vt:lpwstr>914A7B661A1344628715AF28CB305888_12</vt:lpwstr>
  </property>
</Properties>
</file>